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1511"/>
        <w:gridCol w:w="1516"/>
        <w:gridCol w:w="1516"/>
        <w:gridCol w:w="2086"/>
        <w:gridCol w:w="1516"/>
        <w:gridCol w:w="1516"/>
        <w:gridCol w:w="1058"/>
        <w:gridCol w:w="1232"/>
        <w:gridCol w:w="1267"/>
        <w:gridCol w:w="2079"/>
      </w:tblGrid>
      <w:tr w:rsidR="009B6A54" w:rsidRPr="006135C4" w:rsidTr="009B6A54">
        <w:trPr>
          <w:trHeight w:val="30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bookmarkStart w:id="0" w:name="RANGE!C1:M99"/>
            <w:bookmarkEnd w:id="0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Додаток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9B6A54" w:rsidRPr="006135C4" w:rsidTr="009B6A54">
        <w:trPr>
          <w:trHeight w:val="81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до Порядку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розроблення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місцевих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регіональних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цільових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Ніжинської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територіальної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громади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моніторингу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звітності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їх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виконання</w:t>
            </w:r>
            <w:proofErr w:type="spellEnd"/>
          </w:p>
        </w:tc>
      </w:tr>
      <w:tr w:rsidR="009B6A54" w:rsidRPr="006135C4" w:rsidTr="009B6A54">
        <w:trPr>
          <w:trHeight w:val="15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135C4" w:rsidRPr="006135C4" w:rsidTr="009B6A54">
        <w:trPr>
          <w:trHeight w:val="40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3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Інформація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про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виконання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станом </w:t>
            </w:r>
            <w:proofErr w:type="gram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на</w:t>
            </w:r>
            <w:proofErr w:type="gramEnd"/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01.01.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2024 року</w:t>
            </w:r>
          </w:p>
        </w:tc>
      </w:tr>
      <w:tr w:rsidR="009B6A54" w:rsidRPr="006135C4" w:rsidTr="009B6A54">
        <w:trPr>
          <w:trHeight w:val="30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135C4" w:rsidRPr="006135C4" w:rsidTr="009B6A54">
        <w:trPr>
          <w:trHeight w:val="40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Програма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розвитку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культури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мистецтва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і 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охорони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культурної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спадщини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на  2023рік </w:t>
            </w:r>
          </w:p>
        </w:tc>
      </w:tr>
      <w:tr w:rsidR="006135C4" w:rsidRPr="006135C4" w:rsidTr="009B6A54">
        <w:trPr>
          <w:trHeight w:val="39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затверджена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07.12.2022 року, № 3-26/2022</w:t>
            </w:r>
          </w:p>
        </w:tc>
      </w:tr>
      <w:tr w:rsidR="006135C4" w:rsidRPr="006135C4" w:rsidTr="009B6A54">
        <w:trPr>
          <w:trHeight w:val="75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0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(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зі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змінами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внесеними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proofErr w:type="gram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р</w:t>
            </w:r>
            <w:proofErr w:type="gram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ішенням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НМР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28.03.2023 № 44-29/2023,  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10.08.2023  № 4-32/2023,  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08.11.2023  №4-34/2023,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08.12.2023  №10-35/2023)</w:t>
            </w:r>
          </w:p>
        </w:tc>
      </w:tr>
      <w:tr w:rsidR="006135C4" w:rsidRPr="006135C4" w:rsidTr="009B6A54">
        <w:trPr>
          <w:trHeight w:val="24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дата і номер </w:t>
            </w:r>
            <w:proofErr w:type="spellStart"/>
            <w:proofErr w:type="gram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ішення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міської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ради про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її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в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зі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змінами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9B6A54" w:rsidRPr="006135C4" w:rsidTr="009B6A54">
        <w:trPr>
          <w:trHeight w:val="30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135C4" w:rsidRPr="006135C4" w:rsidTr="009B6A54">
        <w:trPr>
          <w:trHeight w:val="39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1014082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2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заходи в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галузі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мистецтва</w:t>
            </w:r>
            <w:proofErr w:type="spellEnd"/>
          </w:p>
        </w:tc>
      </w:tr>
      <w:tr w:rsidR="006135C4" w:rsidRPr="006135C4" w:rsidTr="009B6A54">
        <w:trPr>
          <w:trHeight w:val="24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КПК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бюджетної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9B6A54" w:rsidRPr="006135C4" w:rsidTr="009B6A54">
        <w:trPr>
          <w:trHeight w:val="15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B6A54" w:rsidRPr="006135C4" w:rsidTr="009B6A54">
        <w:trPr>
          <w:trHeight w:val="39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25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Аналіз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виконання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видатками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в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цілому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програмою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: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B6A54" w:rsidRPr="006135C4" w:rsidTr="009B6A54">
        <w:trPr>
          <w:trHeight w:val="19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B6A54" w:rsidRPr="006135C4" w:rsidTr="009B6A54">
        <w:trPr>
          <w:trHeight w:val="30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Бюджетні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асигнування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змін</w:t>
            </w:r>
            <w:proofErr w:type="spellEnd"/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Касові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Пояснення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</w:tr>
      <w:tr w:rsidR="009B6A54" w:rsidRPr="006135C4" w:rsidTr="009B6A54">
        <w:trPr>
          <w:trHeight w:val="30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B6A54" w:rsidRPr="006135C4" w:rsidTr="009B6A54">
        <w:trPr>
          <w:trHeight w:val="33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354 555.40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293 150.00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61 405.40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351 555.40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290 150.00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61 405.40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-3 000.00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-3 000.00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Залишок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коштів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виник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внаслідок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економії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</w:tr>
      <w:tr w:rsidR="009B6A54" w:rsidRPr="006135C4" w:rsidTr="009B6A54">
        <w:trPr>
          <w:trHeight w:val="30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B6A54" w:rsidRPr="006135C4" w:rsidTr="009B6A54">
        <w:trPr>
          <w:trHeight w:val="39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3.</w:t>
            </w:r>
          </w:p>
        </w:tc>
        <w:tc>
          <w:tcPr>
            <w:tcW w:w="30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Напрями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діяльності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та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завдання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місцевої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/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регіональної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цільової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6135C4" w:rsidRPr="006135C4" w:rsidTr="009B6A54">
        <w:trPr>
          <w:trHeight w:val="28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організація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загально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міських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культурно-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мистецьких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заході</w:t>
            </w:r>
            <w:proofErr w:type="gram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6135C4" w:rsidRPr="006135C4" w:rsidTr="009B6A54">
        <w:trPr>
          <w:trHeight w:val="28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створення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умов </w:t>
            </w:r>
            <w:proofErr w:type="gram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для</w:t>
            </w:r>
            <w:proofErr w:type="gramEnd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організації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дозвілля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населення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розвитку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аматорського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професійного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мистецтва</w:t>
            </w:r>
            <w:proofErr w:type="spellEnd"/>
          </w:p>
        </w:tc>
      </w:tr>
      <w:tr w:rsidR="006135C4" w:rsidRPr="006135C4" w:rsidTr="009B6A54">
        <w:trPr>
          <w:trHeight w:val="28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забезпечення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діяльності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бібліотечних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</w:t>
            </w:r>
            <w:proofErr w:type="spellEnd"/>
          </w:p>
        </w:tc>
      </w:tr>
      <w:tr w:rsidR="006135C4" w:rsidRPr="006135C4" w:rsidTr="009B6A54">
        <w:trPr>
          <w:trHeight w:val="28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музейної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справи</w:t>
            </w:r>
            <w:proofErr w:type="spellEnd"/>
          </w:p>
        </w:tc>
      </w:tr>
      <w:tr w:rsidR="006135C4" w:rsidRPr="006135C4" w:rsidTr="009B6A54">
        <w:trPr>
          <w:trHeight w:val="28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proofErr w:type="gram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ідтримка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місцевих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письменників</w:t>
            </w:r>
            <w:proofErr w:type="spellEnd"/>
          </w:p>
        </w:tc>
      </w:tr>
      <w:tr w:rsidR="006135C4" w:rsidRPr="006135C4" w:rsidTr="009B6A54">
        <w:trPr>
          <w:trHeight w:val="28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охорона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культурної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спадщини</w:t>
            </w:r>
            <w:proofErr w:type="spellEnd"/>
          </w:p>
        </w:tc>
      </w:tr>
      <w:tr w:rsidR="009B6A54" w:rsidRPr="006135C4" w:rsidTr="009B6A54">
        <w:trPr>
          <w:trHeight w:val="19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5E64EB" w:rsidRPr="006135C4" w:rsidRDefault="005E64EB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B6A54" w:rsidRPr="006135C4" w:rsidTr="009B6A54">
        <w:trPr>
          <w:trHeight w:val="58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№</w:t>
            </w:r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 w:type="page"/>
              <w:t>з/</w:t>
            </w:r>
            <w:proofErr w:type="gram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</w:p>
        </w:tc>
        <w:tc>
          <w:tcPr>
            <w:tcW w:w="14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Завдання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напрями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/заходи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Відповідальний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виконавець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Планові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обсяги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 w:type="page"/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фінансування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Фактичні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обсяги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 w:type="page"/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фінансування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0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Стан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виконання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завдань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 w:type="page"/>
              <w:t>(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результативні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показники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виконання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9B6A54" w:rsidRPr="006135C4" w:rsidTr="009B6A54">
        <w:trPr>
          <w:trHeight w:val="51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загальний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фонд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спец</w:t>
            </w:r>
            <w:proofErr w:type="gram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іальний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фонд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загальний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фонд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спец</w:t>
            </w:r>
            <w:proofErr w:type="gram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іальний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фонд</w:t>
            </w:r>
          </w:p>
        </w:tc>
        <w:tc>
          <w:tcPr>
            <w:tcW w:w="105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B6A54" w:rsidRPr="006135C4" w:rsidTr="009B6A54">
        <w:trPr>
          <w:trHeight w:val="6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Державного Прапора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32-річниці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незалежності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lang w:val="ru-RU" w:eastAsia="ru-RU"/>
              </w:rPr>
              <w:t>8 000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lang w:val="ru-RU" w:eastAsia="ru-RU"/>
              </w:rPr>
              <w:t>8 000.00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державних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прапорів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квітів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(</w:t>
            </w:r>
            <w:proofErr w:type="spellStart"/>
            <w:proofErr w:type="gram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ішення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виконкому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27.07.2023р. № 309)</w:t>
            </w:r>
          </w:p>
        </w:tc>
      </w:tr>
      <w:tr w:rsidR="009B6A54" w:rsidRPr="006135C4" w:rsidTr="009B6A54">
        <w:trPr>
          <w:trHeight w:val="51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пам'яті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захисників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загинули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боротьбі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незалежність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суверенітет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територіальну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цілісність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lang w:val="ru-RU" w:eastAsia="ru-RU"/>
              </w:rPr>
              <w:t>1 500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lang w:val="ru-RU" w:eastAsia="ru-RU"/>
              </w:rPr>
              <w:t>1 500.00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квітів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(</w:t>
            </w:r>
            <w:proofErr w:type="spellStart"/>
            <w:proofErr w:type="gram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ішення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виконкому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27.07.2023р. № 309)</w:t>
            </w:r>
          </w:p>
        </w:tc>
      </w:tr>
      <w:tr w:rsidR="009B6A54" w:rsidRPr="006135C4" w:rsidTr="009B6A54">
        <w:trPr>
          <w:trHeight w:val="51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захисника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lang w:val="ru-RU" w:eastAsia="ru-RU"/>
              </w:rPr>
              <w:t>1 500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lang w:val="ru-RU" w:eastAsia="ru-RU"/>
              </w:rPr>
              <w:t>1 500.00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квітів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(</w:t>
            </w:r>
            <w:proofErr w:type="spellStart"/>
            <w:proofErr w:type="gram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ішення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виконкому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14.09.2023р. № 395)</w:t>
            </w:r>
          </w:p>
        </w:tc>
      </w:tr>
      <w:tr w:rsidR="009B6A54" w:rsidRPr="006135C4" w:rsidTr="009B6A54">
        <w:trPr>
          <w:trHeight w:val="51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Збройних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Сил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lang w:val="ru-RU" w:eastAsia="ru-RU"/>
              </w:rPr>
              <w:t>5 000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lang w:val="ru-RU" w:eastAsia="ru-RU"/>
              </w:rPr>
              <w:t>5 000.00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квітів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(</w:t>
            </w:r>
            <w:proofErr w:type="spellStart"/>
            <w:proofErr w:type="gram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ішення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виконкому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16.11.2023р. № 520)</w:t>
            </w:r>
          </w:p>
        </w:tc>
      </w:tr>
      <w:tr w:rsidR="009B6A54" w:rsidRPr="006135C4" w:rsidTr="009B6A54">
        <w:trPr>
          <w:trHeight w:val="51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250-річчя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народження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Юрія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Лисянського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видатного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мореплавця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уродженця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Ніжина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lang w:val="ru-RU" w:eastAsia="ru-RU"/>
              </w:rPr>
              <w:t>15 000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lang w:val="ru-RU" w:eastAsia="ru-RU"/>
              </w:rPr>
              <w:t>15 000.00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сувенірної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продукції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шабля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  (</w:t>
            </w:r>
            <w:proofErr w:type="spellStart"/>
            <w:proofErr w:type="gramStart"/>
            <w:r w:rsidRPr="006135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Р</w:t>
            </w:r>
            <w:proofErr w:type="gramEnd"/>
            <w:r w:rsidRPr="006135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ішення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виконкому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30.03.2023р. №97</w:t>
            </w:r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</w:tr>
      <w:tr w:rsidR="009B6A54" w:rsidRPr="006135C4" w:rsidTr="009B6A54">
        <w:trPr>
          <w:trHeight w:val="21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Щоденників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пам’яті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" -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уславлених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ніжинців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захисників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lang w:val="ru-RU" w:eastAsia="ru-RU"/>
              </w:rPr>
              <w:t>262 150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39 120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lang w:val="ru-RU" w:eastAsia="ru-RU"/>
              </w:rPr>
              <w:t>259 150.00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39 120.00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25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меморіальних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дошок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proofErr w:type="gram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ішення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виконкому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30.03.2023р. №97,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11.08.2023р. №348)</w:t>
            </w:r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оприбуткування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8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стендів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20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стендів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оплата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встановлення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меморіальних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стендів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Рішення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виконкому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11.08.2023р. № 348,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13.12.2023р. № 569)</w:t>
            </w:r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ретушування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фотографій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Рішення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виконкому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11.08.2023р. № 348,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16.11.2023р. № 520)</w:t>
            </w:r>
          </w:p>
        </w:tc>
      </w:tr>
      <w:tr w:rsidR="009B6A54" w:rsidRPr="006135C4" w:rsidTr="009B6A54">
        <w:trPr>
          <w:trHeight w:val="51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Реалізація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благодійних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внескі</w:t>
            </w:r>
            <w:proofErr w:type="gram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організацію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основної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діяльності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бюджетної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установи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22 285.40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22 285.40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придбано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кондиціонер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рамки за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рахунок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спонсорських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кошті</w:t>
            </w:r>
            <w:proofErr w:type="gramStart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6135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9B6A54" w:rsidRPr="006135C4" w:rsidTr="009B6A54">
        <w:trPr>
          <w:trHeight w:val="30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bookmarkStart w:id="1" w:name="_GoBack"/>
            <w:bookmarkEnd w:id="1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B6A54" w:rsidRPr="006135C4" w:rsidTr="009B6A54">
        <w:trPr>
          <w:trHeight w:val="37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туризму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БАССАК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B6A54" w:rsidRPr="006135C4" w:rsidTr="009B6A54">
        <w:trPr>
          <w:trHeight w:val="24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B6A54" w:rsidRPr="006135C4" w:rsidTr="009B6A54">
        <w:trPr>
          <w:trHeight w:val="97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A54" w:rsidRDefault="009B6A5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1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61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бухгалтер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1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Оксана СУШКО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B6A54" w:rsidRPr="006135C4" w:rsidTr="009B6A54">
        <w:trPr>
          <w:trHeight w:val="30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C4" w:rsidRPr="006135C4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:rsidR="00363464" w:rsidRDefault="00363464"/>
    <w:sectPr w:rsidR="00363464" w:rsidSect="006135C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C4"/>
    <w:rsid w:val="00363464"/>
    <w:rsid w:val="005E64EB"/>
    <w:rsid w:val="006135C4"/>
    <w:rsid w:val="009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2024-01-05T09:00:00Z</dcterms:created>
  <dcterms:modified xsi:type="dcterms:W3CDTF">2024-01-05T09:03:00Z</dcterms:modified>
</cp:coreProperties>
</file>